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FF" w:rsidRPr="0099657B" w:rsidRDefault="00544AFF" w:rsidP="00544AFF">
      <w:pPr>
        <w:jc w:val="both"/>
        <w:rPr>
          <w:rFonts w:eastAsiaTheme="minorEastAsia" w:cs="Arial"/>
          <w:b/>
          <w:sz w:val="18"/>
          <w:szCs w:val="18"/>
          <w:lang w:val="fr-BE"/>
        </w:rPr>
      </w:pPr>
      <w:r w:rsidRPr="0099657B">
        <w:rPr>
          <w:rFonts w:eastAsiaTheme="minorEastAsia" w:cs="Arial"/>
          <w:b/>
          <w:bCs/>
          <w:sz w:val="18"/>
          <w:szCs w:val="18"/>
          <w:lang w:val="fr-BE"/>
        </w:rPr>
        <w:t>ANNEXE A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 xml:space="preserve">Formulaire de demande de remboursement de la spécialité VOKANAMET 150 mg/850 mg ou 150 mg/1000 mg (§ 7690200 du chapitre IV de l’A.R. du </w:t>
      </w:r>
      <w:r>
        <w:rPr>
          <w:rFonts w:eastAsiaTheme="minorEastAsia" w:cs="Arial"/>
          <w:sz w:val="18"/>
          <w:szCs w:val="18"/>
          <w:lang w:val="fr-BE"/>
        </w:rPr>
        <w:t>1</w:t>
      </w:r>
      <w:r w:rsidRPr="000B4E6C">
        <w:rPr>
          <w:rFonts w:eastAsiaTheme="minorEastAsia" w:cs="Arial"/>
          <w:sz w:val="18"/>
          <w:szCs w:val="18"/>
          <w:vertAlign w:val="superscript"/>
          <w:lang w:val="fr-BE"/>
        </w:rPr>
        <w:t>er</w:t>
      </w:r>
      <w:r>
        <w:rPr>
          <w:rFonts w:eastAsiaTheme="minorEastAsia" w:cs="Arial"/>
          <w:sz w:val="18"/>
          <w:szCs w:val="18"/>
          <w:lang w:val="fr-BE"/>
        </w:rPr>
        <w:t xml:space="preserve"> </w:t>
      </w:r>
      <w:r w:rsidRPr="0099657B">
        <w:rPr>
          <w:rFonts w:eastAsiaTheme="minorEastAsia" w:cs="Arial"/>
          <w:sz w:val="18"/>
          <w:szCs w:val="18"/>
          <w:lang w:val="fr-BE"/>
        </w:rPr>
        <w:t>février 2018)</w:t>
      </w: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u w:val="single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fr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>I - Identification du bénéficiaire (nom, prénom, N° d'affiliation)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544AFF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(nom)</w:t>
            </w:r>
          </w:p>
        </w:tc>
      </w:tr>
    </w:tbl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544AFF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(</w:t>
            </w:r>
            <w:proofErr w:type="spellStart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prénom</w:t>
            </w:r>
            <w:proofErr w:type="spellEnd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)</w:t>
            </w:r>
          </w:p>
        </w:tc>
      </w:tr>
    </w:tbl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544AFF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AFF" w:rsidRPr="0099657B" w:rsidRDefault="00544AFF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fr-BE"/>
              </w:rPr>
              <w:t>(numéro d’inscription)</w:t>
            </w:r>
          </w:p>
        </w:tc>
      </w:tr>
    </w:tbl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fr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 xml:space="preserve">II -  Il s’agit d’une première demande de </w:t>
      </w:r>
      <w:r w:rsidRPr="0099657B">
        <w:rPr>
          <w:rFonts w:eastAsiaTheme="minorEastAsia" w:cs="Arial"/>
          <w:b/>
          <w:sz w:val="18"/>
          <w:szCs w:val="18"/>
          <w:u w:val="single"/>
          <w:lang w:val="fr-BE"/>
        </w:rPr>
        <w:t>VOKANAMET</w:t>
      </w:r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 xml:space="preserve"> 150mg/850mg ou 150mg/1000mg </w:t>
      </w:r>
      <w:proofErr w:type="spellStart"/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>canagliflozine</w:t>
      </w:r>
      <w:proofErr w:type="spellEnd"/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 xml:space="preserve">/metformine: 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 xml:space="preserve">Je soussigné, docteur en médecine, certifie que le patient mentionné ci-dessus  </w:t>
      </w:r>
      <w:r>
        <w:rPr>
          <w:rFonts w:eastAsiaTheme="minorEastAsia" w:cs="Arial"/>
          <w:sz w:val="18"/>
          <w:szCs w:val="18"/>
          <w:lang w:val="fr-BE"/>
        </w:rPr>
        <w:t xml:space="preserve">est âgé d’au moins 18 ans et que son </w:t>
      </w:r>
      <w:r w:rsidRPr="0099657B">
        <w:rPr>
          <w:rFonts w:eastAsiaTheme="minorEastAsia" w:cs="Arial"/>
          <w:sz w:val="18"/>
          <w:szCs w:val="18"/>
          <w:lang w:val="fr-BE"/>
        </w:rPr>
        <w:t>débit de filtration glomérulaire ≥ 60 ml/min/1,73m², est atteint d'un diabète de type 2 et a été prétraité pendant au moins 3 mois par :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INVOKANA 300 mg par jour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>Ou</w:t>
      </w: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bCs/>
          <w:sz w:val="18"/>
          <w:szCs w:val="18"/>
          <w:lang w:val="fr-BE"/>
        </w:rPr>
        <w:t xml:space="preserve"> VOKANAMET à </w:t>
      </w:r>
      <w:r>
        <w:rPr>
          <w:rFonts w:eastAsiaTheme="minorEastAsia" w:cs="Arial"/>
          <w:bCs/>
          <w:sz w:val="18"/>
          <w:szCs w:val="18"/>
          <w:lang w:val="fr-BE"/>
        </w:rPr>
        <w:t xml:space="preserve">la posologie de 50 mg/850 mg </w:t>
      </w:r>
      <w:r w:rsidRPr="0099657B">
        <w:rPr>
          <w:rFonts w:eastAsiaTheme="minorEastAsia" w:cs="Arial"/>
          <w:bCs/>
          <w:sz w:val="18"/>
          <w:szCs w:val="18"/>
          <w:lang w:val="fr-BE"/>
        </w:rPr>
        <w:t>deux fois par jour</w:t>
      </w: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eastAsiaTheme="minorEastAsia" w:cs="Arial"/>
          <w:bCs/>
          <w:sz w:val="18"/>
          <w:szCs w:val="18"/>
          <w:lang w:val="fr-BE"/>
        </w:rPr>
        <w:t>Ou</w:t>
      </w: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bCs/>
          <w:sz w:val="18"/>
          <w:szCs w:val="18"/>
          <w:lang w:val="fr-BE"/>
        </w:rPr>
        <w:t xml:space="preserve"> VOKANAMET à la posologie de 50 mg/1000mg deux fois par jour</w:t>
      </w: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 w:eastAsia="nl-BE"/>
        </w:rPr>
      </w:pPr>
      <w:r w:rsidRPr="0099657B">
        <w:rPr>
          <w:rFonts w:eastAsiaTheme="minorEastAsia" w:cs="Arial"/>
          <w:bCs/>
          <w:sz w:val="18"/>
          <w:szCs w:val="18"/>
          <w:lang w:val="fr-BE"/>
        </w:rPr>
        <w:t>J’atteste qu’une valeur récente de l’HbA1c est de ……..……………</w:t>
      </w:r>
      <w:r>
        <w:rPr>
          <w:rFonts w:eastAsiaTheme="minorEastAsia" w:cs="Arial"/>
          <w:bCs/>
          <w:sz w:val="18"/>
          <w:szCs w:val="18"/>
          <w:lang w:val="fr-BE"/>
        </w:rPr>
        <w:t>….% (</w:t>
      </w:r>
      <w:r w:rsidRPr="009F4963">
        <w:rPr>
          <w:rFonts w:eastAsiaTheme="minorEastAsia" w:cs="Arial"/>
          <w:bCs/>
          <w:sz w:val="18"/>
          <w:szCs w:val="18"/>
          <w:lang w:val="fr-BE"/>
        </w:rPr>
        <w:t>doit être compris entre 7,0 % et 9,0 %</w:t>
      </w:r>
      <w:r w:rsidRPr="0099657B">
        <w:rPr>
          <w:rFonts w:eastAsiaTheme="minorEastAsia" w:cs="Arial"/>
          <w:bCs/>
          <w:sz w:val="18"/>
          <w:szCs w:val="18"/>
          <w:lang w:val="fr-BE"/>
        </w:rPr>
        <w:t>).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pStyle w:val="Sansinterligne"/>
        <w:jc w:val="both"/>
        <w:rPr>
          <w:rFonts w:ascii="Arial" w:hAnsi="Arial" w:cs="Arial"/>
          <w:bCs/>
          <w:sz w:val="18"/>
          <w:szCs w:val="18"/>
          <w:u w:val="single"/>
          <w:lang w:val="fr-BE"/>
        </w:rPr>
      </w:pPr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J’atteste que le patient n’associera pas VOKANAMET à un </w:t>
      </w:r>
      <w:proofErr w:type="spellStart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>incrétinomimétique</w:t>
      </w:r>
      <w:proofErr w:type="spellEnd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 ni à une autre </w:t>
      </w:r>
      <w:proofErr w:type="spellStart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>gliflozine</w:t>
      </w:r>
      <w:proofErr w:type="spellEnd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 tout au long du traitement. Je n’associerai pas une </w:t>
      </w:r>
      <w:proofErr w:type="spellStart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>gliptine</w:t>
      </w:r>
      <w:proofErr w:type="spellEnd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 au cours du traitement par VOKANAMET.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 xml:space="preserve">Je tiens à la disposition du médecin-conseil les éléments de preuve établissant que mon patient se trouve dans la situation attestée. 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 xml:space="preserve">Du fait de cette efficacité, j'atteste que ce patient nécessite de recevoir le remboursement de la spécialité VOKANAMET 150 mg/850 mg ou 150 mg/1000 mg deux fois par jour pour un traitement sans autre antidiabétique ou en association libre </w:t>
      </w:r>
      <w:r w:rsidRPr="0099657B">
        <w:rPr>
          <w:rFonts w:eastAsiaTheme="minorEastAsia" w:cs="Arial"/>
          <w:sz w:val="18"/>
          <w:szCs w:val="18"/>
          <w:u w:val="single"/>
          <w:lang w:val="fr-BE"/>
        </w:rPr>
        <w:t>pendant une période de 210 jours</w:t>
      </w:r>
      <w:r w:rsidRPr="0099657B">
        <w:rPr>
          <w:rFonts w:eastAsiaTheme="minorEastAsia" w:cs="Arial"/>
          <w:sz w:val="18"/>
          <w:szCs w:val="18"/>
          <w:lang w:val="fr-BE"/>
        </w:rPr>
        <w:t>, et je sollicite donc le remboursement de :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1 conditionnement de 60 comprimés et 2 conditionnements de 180 comprimés à 150 mg/850 mg de </w:t>
      </w:r>
      <w:proofErr w:type="spellStart"/>
      <w:r w:rsidRPr="0099657B">
        <w:rPr>
          <w:rFonts w:eastAsiaTheme="minorEastAsia" w:cs="Arial"/>
          <w:sz w:val="18"/>
          <w:szCs w:val="18"/>
          <w:lang w:val="fr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fr-BE"/>
        </w:rPr>
        <w:t>/metformine.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>Ou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1 conditionnement de 60 comprimés et 2 conditionnements de 180 comprimés à 150 mg/1000 mg de </w:t>
      </w:r>
      <w:proofErr w:type="spellStart"/>
      <w:r w:rsidRPr="0099657B">
        <w:rPr>
          <w:rFonts w:eastAsiaTheme="minorEastAsia" w:cs="Arial"/>
          <w:sz w:val="18"/>
          <w:szCs w:val="18"/>
          <w:lang w:val="fr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fr-BE"/>
        </w:rPr>
        <w:t>/metformine.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fr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 xml:space="preserve"> III -  Il s’agit d’une demande de prolongation de VOKANAMET 150mg/850mg ou 150mg/1000 mg </w:t>
      </w:r>
      <w:proofErr w:type="spellStart"/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>canagliflozine</w:t>
      </w:r>
      <w:proofErr w:type="spellEnd"/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>/metformine: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>Je soussigné, docteur en médecine, certifie que le patient mentionné ci-dessus ayant un débit de filtration glomérulaire ≥ 60 ml/min/1,73m², est atteint d'un diabète de type 2 et a été prétraité pendant au moins 6 mois avec :</w:t>
      </w: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</w:t>
      </w:r>
      <w:r w:rsidRPr="0099657B">
        <w:rPr>
          <w:rFonts w:eastAsiaTheme="minorEastAsia" w:cs="Arial"/>
          <w:bCs/>
          <w:sz w:val="18"/>
          <w:szCs w:val="18"/>
          <w:lang w:val="fr-BE"/>
        </w:rPr>
        <w:t>VOKANAMET 150 mg/850 mg ou 150 mg/1000mg deux fois par jour.</w:t>
      </w: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eastAsiaTheme="minorEastAsia" w:cs="Arial"/>
          <w:bCs/>
          <w:sz w:val="18"/>
          <w:szCs w:val="18"/>
          <w:lang w:val="fr-BE"/>
        </w:rPr>
        <w:t>Ou</w:t>
      </w: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</w:t>
      </w:r>
      <w:r w:rsidRPr="0099657B">
        <w:rPr>
          <w:rFonts w:eastAsiaTheme="minorEastAsia" w:cs="Arial"/>
          <w:bCs/>
          <w:sz w:val="18"/>
          <w:szCs w:val="18"/>
          <w:lang w:val="fr-BE"/>
        </w:rPr>
        <w:t>VOKANAMET 150 mg/1000 mg deux fois par jour.</w:t>
      </w: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eastAsiaTheme="minorEastAsia" w:cs="Arial"/>
          <w:bCs/>
          <w:sz w:val="18"/>
          <w:szCs w:val="18"/>
          <w:lang w:val="fr-BE"/>
        </w:rPr>
        <w:t>J’atteste que le contrôle glycémique est suffisant</w:t>
      </w:r>
      <w:r w:rsidRPr="0099657B">
        <w:rPr>
          <w:rFonts w:eastAsiaTheme="minorEastAsia" w:cs="Arial"/>
          <w:sz w:val="18"/>
          <w:szCs w:val="18"/>
          <w:lang w:val="fr-BE"/>
        </w:rPr>
        <w:t>.</w:t>
      </w:r>
    </w:p>
    <w:p w:rsidR="00544AFF" w:rsidRPr="0099657B" w:rsidRDefault="00544AFF" w:rsidP="00544AFF">
      <w:pPr>
        <w:pStyle w:val="Sansinterligne"/>
        <w:jc w:val="both"/>
        <w:rPr>
          <w:rFonts w:ascii="Arial" w:hAnsi="Arial" w:cs="Arial"/>
          <w:bCs/>
          <w:sz w:val="18"/>
          <w:szCs w:val="18"/>
          <w:u w:val="single"/>
          <w:lang w:val="fr-BE"/>
        </w:rPr>
      </w:pPr>
    </w:p>
    <w:p w:rsidR="00544AFF" w:rsidRPr="0099657B" w:rsidRDefault="00544AFF" w:rsidP="00544AFF">
      <w:pPr>
        <w:pStyle w:val="Sansinterligne"/>
        <w:jc w:val="both"/>
        <w:rPr>
          <w:rFonts w:ascii="Arial" w:hAnsi="Arial" w:cs="Arial"/>
          <w:bCs/>
          <w:sz w:val="18"/>
          <w:szCs w:val="18"/>
          <w:u w:val="single"/>
          <w:lang w:val="fr-BE"/>
        </w:rPr>
      </w:pPr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J’atteste que le patient n’associera pas VOKANAMET à un </w:t>
      </w:r>
      <w:proofErr w:type="spellStart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>incrétinomimétique</w:t>
      </w:r>
      <w:proofErr w:type="spellEnd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 ni à une autre </w:t>
      </w:r>
      <w:proofErr w:type="spellStart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>gliflozine</w:t>
      </w:r>
      <w:proofErr w:type="spellEnd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 tout au long du traitement. Je n’associerai pas une </w:t>
      </w:r>
      <w:proofErr w:type="spellStart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>gliptine</w:t>
      </w:r>
      <w:proofErr w:type="spellEnd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 au cours du traitement par VOKANAMET.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 xml:space="preserve">Je tiens à la disposition du médecin-conseil les éléments de preuve établissant que mon patient se trouve dans la situation attestée. 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lastRenderedPageBreak/>
        <w:t>Du fait de cette efficacité, j'atteste que ce patient nécessite de recevoir la prolongation du remboursement de la spécialité VOKANAMET 150mg/850 mg ou 150mg/1000mg deux fois par jour</w:t>
      </w:r>
      <w:r w:rsidRPr="0099657B">
        <w:rPr>
          <w:rFonts w:eastAsiaTheme="minorEastAsia" w:cs="Arial"/>
          <w:b/>
          <w:sz w:val="18"/>
          <w:szCs w:val="18"/>
          <w:lang w:val="fr-BE"/>
        </w:rPr>
        <w:t xml:space="preserve"> 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pour un traitement sans autre antidiabétique ou en association libre </w:t>
      </w:r>
      <w:r w:rsidRPr="0099657B">
        <w:rPr>
          <w:rFonts w:eastAsiaTheme="minorEastAsia" w:cs="Arial"/>
          <w:sz w:val="18"/>
          <w:szCs w:val="18"/>
          <w:u w:val="single"/>
          <w:lang w:val="fr-BE"/>
        </w:rPr>
        <w:t>pendant une période de 360 jours</w:t>
      </w:r>
      <w:r w:rsidRPr="0099657B">
        <w:rPr>
          <w:rFonts w:eastAsiaTheme="minorEastAsia" w:cs="Arial"/>
          <w:sz w:val="18"/>
          <w:szCs w:val="18"/>
          <w:lang w:val="fr-BE"/>
        </w:rPr>
        <w:t>, et je sollicite donc le remboursement de :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4 conditionnements de 180 comprimés à 150 mg/850 mg de </w:t>
      </w:r>
      <w:proofErr w:type="spellStart"/>
      <w:r w:rsidRPr="0099657B">
        <w:rPr>
          <w:rFonts w:eastAsiaTheme="minorEastAsia" w:cs="Arial"/>
          <w:sz w:val="18"/>
          <w:szCs w:val="18"/>
          <w:lang w:val="fr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fr-BE"/>
        </w:rPr>
        <w:t>/metformine.</w:t>
      </w:r>
    </w:p>
    <w:p w:rsidR="00544AFF" w:rsidRPr="0099657B" w:rsidRDefault="00544AFF" w:rsidP="00544AFF">
      <w:pPr>
        <w:ind w:firstLine="142"/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>Ou</w:t>
      </w:r>
    </w:p>
    <w:p w:rsidR="00544AFF" w:rsidRPr="0099657B" w:rsidRDefault="00544AFF" w:rsidP="00544AFF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4 conditionnements de 180 comprimés à 150 mg/1000 mg de </w:t>
      </w:r>
      <w:proofErr w:type="spellStart"/>
      <w:r w:rsidRPr="0099657B">
        <w:rPr>
          <w:rFonts w:eastAsiaTheme="minorEastAsia" w:cs="Arial"/>
          <w:sz w:val="18"/>
          <w:szCs w:val="18"/>
          <w:lang w:val="fr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fr-BE"/>
        </w:rPr>
        <w:t>/metformine.</w:t>
      </w:r>
    </w:p>
    <w:p w:rsidR="00544AFF" w:rsidRPr="0099657B" w:rsidRDefault="00544AFF" w:rsidP="00544AFF">
      <w:pPr>
        <w:jc w:val="both"/>
        <w:rPr>
          <w:rFonts w:eastAsiaTheme="minorEastAsia" w:cs="Arial"/>
          <w:bCs/>
          <w:sz w:val="18"/>
          <w:szCs w:val="18"/>
          <w:u w:val="single"/>
          <w:lang w:val="fr-BE"/>
        </w:rPr>
      </w:pPr>
    </w:p>
    <w:p w:rsidR="00544AFF" w:rsidRPr="0099657B" w:rsidRDefault="00544AFF" w:rsidP="00544AFF">
      <w:pPr>
        <w:shd w:val="clear" w:color="auto" w:fill="FFFFFF"/>
        <w:jc w:val="both"/>
        <w:rPr>
          <w:rFonts w:cs="Arial"/>
          <w:b/>
          <w:sz w:val="18"/>
          <w:szCs w:val="18"/>
          <w:u w:val="single"/>
          <w:lang w:val="fr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 xml:space="preserve">IV </w:t>
      </w:r>
      <w:r w:rsidRPr="0099657B">
        <w:rPr>
          <w:rFonts w:cs="Arial"/>
          <w:b/>
          <w:sz w:val="18"/>
          <w:szCs w:val="18"/>
          <w:u w:val="single"/>
          <w:lang w:val="fr-BE"/>
        </w:rPr>
        <w:t>- Identification du médecin mentionné ci-dessus au point II</w:t>
      </w:r>
      <w:r w:rsidRPr="0099657B">
        <w:rPr>
          <w:rFonts w:cs="Arial"/>
          <w:b/>
          <w:sz w:val="18"/>
          <w:szCs w:val="18"/>
          <w:u w:val="single"/>
          <w:lang w:val="fr-BE" w:eastAsia="nl-NL"/>
        </w:rPr>
        <w:t> </w:t>
      </w:r>
      <w:r w:rsidRPr="0099657B">
        <w:rPr>
          <w:rFonts w:cs="Arial"/>
          <w:b/>
          <w:sz w:val="18"/>
          <w:szCs w:val="18"/>
          <w:u w:val="single"/>
          <w:lang w:val="fr-BE"/>
        </w:rPr>
        <w:t>:</w:t>
      </w:r>
    </w:p>
    <w:p w:rsidR="00544AFF" w:rsidRPr="0099657B" w:rsidRDefault="00544AFF" w:rsidP="00544AFF">
      <w:pPr>
        <w:jc w:val="both"/>
        <w:rPr>
          <w:rFonts w:cs="Arial"/>
          <w:b/>
          <w:sz w:val="18"/>
          <w:szCs w:val="18"/>
          <w:u w:val="single"/>
          <w:lang w:val="fr-BE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029"/>
      </w:tblGrid>
      <w:tr w:rsidR="00544AFF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(nom)</w:t>
            </w:r>
          </w:p>
        </w:tc>
      </w:tr>
    </w:tbl>
    <w:p w:rsidR="00544AFF" w:rsidRPr="0099657B" w:rsidRDefault="00544AFF" w:rsidP="00544AFF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029"/>
      </w:tblGrid>
      <w:tr w:rsidR="00544AFF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(prénom)</w:t>
            </w:r>
          </w:p>
        </w:tc>
      </w:tr>
    </w:tbl>
    <w:p w:rsidR="00544AFF" w:rsidRPr="0099657B" w:rsidRDefault="00544AFF" w:rsidP="00544AFF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381"/>
        <w:gridCol w:w="372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5416"/>
      </w:tblGrid>
      <w:tr w:rsidR="00544AFF" w:rsidRPr="0099657B" w:rsidTr="004E76AC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(n° INAMI)</w:t>
            </w:r>
          </w:p>
        </w:tc>
      </w:tr>
    </w:tbl>
    <w:p w:rsidR="00544AFF" w:rsidRPr="0099657B" w:rsidRDefault="00544AFF" w:rsidP="00544AFF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361"/>
        <w:gridCol w:w="214"/>
        <w:gridCol w:w="214"/>
        <w:gridCol w:w="214"/>
        <w:gridCol w:w="214"/>
        <w:gridCol w:w="214"/>
        <w:gridCol w:w="214"/>
        <w:gridCol w:w="214"/>
        <w:gridCol w:w="6450"/>
      </w:tblGrid>
      <w:tr w:rsidR="00544AFF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/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/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(date)</w:t>
            </w:r>
          </w:p>
        </w:tc>
      </w:tr>
    </w:tbl>
    <w:p w:rsidR="00544AFF" w:rsidRPr="0099657B" w:rsidRDefault="00544AFF" w:rsidP="00544AFF">
      <w:pPr>
        <w:jc w:val="both"/>
        <w:rPr>
          <w:rFonts w:cs="Arial"/>
          <w:noProof/>
          <w:sz w:val="18"/>
          <w:szCs w:val="18"/>
        </w:rPr>
      </w:pPr>
    </w:p>
    <w:tbl>
      <w:tblPr>
        <w:tblW w:w="963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575"/>
        <w:gridCol w:w="1842"/>
        <w:gridCol w:w="2700"/>
        <w:gridCol w:w="2522"/>
      </w:tblGrid>
      <w:tr w:rsidR="00544AFF" w:rsidRPr="0099657B" w:rsidTr="004E76AC">
        <w:trPr>
          <w:trHeight w:val="70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(cachet)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..........................................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AFF" w:rsidRPr="0099657B" w:rsidRDefault="00544AFF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(signature du médecin )</w:t>
            </w:r>
          </w:p>
        </w:tc>
      </w:tr>
    </w:tbl>
    <w:p w:rsidR="00544AFF" w:rsidRPr="0099657B" w:rsidRDefault="00544AFF" w:rsidP="00544AFF">
      <w:pPr>
        <w:jc w:val="both"/>
        <w:rPr>
          <w:rFonts w:cs="Arial"/>
          <w:sz w:val="18"/>
          <w:szCs w:val="18"/>
        </w:rPr>
      </w:pPr>
    </w:p>
    <w:p w:rsidR="00DE5149" w:rsidRDefault="00544AFF">
      <w:bookmarkStart w:id="0" w:name="_GoBack"/>
      <w:bookmarkEnd w:id="0"/>
    </w:p>
    <w:sectPr w:rsidR="00DE5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E0"/>
    <w:rsid w:val="003331A6"/>
    <w:rsid w:val="003528E0"/>
    <w:rsid w:val="00544AFF"/>
    <w:rsid w:val="00605FC8"/>
    <w:rsid w:val="00A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DF510-5192-4B03-8EE4-ED21187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FF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tandaard"/>
    <w:link w:val="SansinterligneCar"/>
    <w:uiPriority w:val="1"/>
    <w:qFormat/>
    <w:rsid w:val="00544AFF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character" w:customStyle="1" w:styleId="SansinterligneCar">
    <w:name w:val="Sans interligne Car"/>
    <w:aliases w:val="standaard Car"/>
    <w:link w:val="Sansinterligne"/>
    <w:uiPriority w:val="1"/>
    <w:rsid w:val="00544AFF"/>
    <w:rPr>
      <w:rFonts w:eastAsiaTheme="minorEastAsi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C8E40C1A.dotm</Template>
  <TotalTime>0</TotalTime>
  <Pages>2</Pages>
  <Words>536</Words>
  <Characters>2952</Characters>
  <Application>Microsoft Office Word</Application>
  <DocSecurity>0</DocSecurity>
  <Lines>24</Lines>
  <Paragraphs>6</Paragraphs>
  <ScaleCrop>false</ScaleCrop>
  <Company>RIZIV-INAMI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Maité</dc:creator>
  <cp:keywords/>
  <dc:description/>
  <cp:lastModifiedBy>Vincent Maité</cp:lastModifiedBy>
  <cp:revision>2</cp:revision>
  <dcterms:created xsi:type="dcterms:W3CDTF">2019-05-10T08:13:00Z</dcterms:created>
  <dcterms:modified xsi:type="dcterms:W3CDTF">2019-05-10T08:13:00Z</dcterms:modified>
</cp:coreProperties>
</file>